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5C" w:rsidRPr="00F76DF3" w:rsidRDefault="00EF7F5C" w:rsidP="00EF7F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F3">
        <w:rPr>
          <w:rFonts w:ascii="Times New Roman" w:hAnsi="Times New Roman" w:cs="Times New Roman"/>
          <w:sz w:val="24"/>
          <w:szCs w:val="24"/>
        </w:rPr>
        <w:t>( ciąg dalszy wypełnia oferent – oferent zwraca do zamawiającego formularz kompletny)</w:t>
      </w:r>
    </w:p>
    <w:p w:rsidR="00EF7F5C" w:rsidRPr="00F76DF3" w:rsidRDefault="00EF7F5C" w:rsidP="00EF7F5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EF7F5C" w:rsidRDefault="00EF7F5C" w:rsidP="00EF7F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CZĘŚĆ II ( wypełnia oferent )</w:t>
      </w:r>
    </w:p>
    <w:p w:rsidR="00EF7F5C" w:rsidRPr="000F3C8F" w:rsidRDefault="00EF7F5C" w:rsidP="00EF7F5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7F5C" w:rsidRPr="004670EF" w:rsidRDefault="00EF7F5C" w:rsidP="00EF7F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670EF">
        <w:rPr>
          <w:rFonts w:ascii="Times New Roman" w:hAnsi="Times New Roman" w:cs="Times New Roman"/>
          <w:b/>
        </w:rPr>
        <w:t>Nazwa i adres WYKONAWCY</w:t>
      </w:r>
    </w:p>
    <w:p w:rsidR="00EF7F5C" w:rsidRDefault="00EF7F5C" w:rsidP="00EF7F5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</w:p>
    <w:p w:rsidR="00EF7F5C" w:rsidRDefault="00EF7F5C" w:rsidP="00EF7F5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F5C" w:rsidRDefault="00EF7F5C" w:rsidP="00EF7F5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EF7F5C" w:rsidRDefault="00EF7F5C" w:rsidP="00EF7F5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NIP………………………………………………………</w:t>
      </w:r>
    </w:p>
    <w:p w:rsidR="00EF7F5C" w:rsidRDefault="00EF7F5C" w:rsidP="00EF7F5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BANKOWEGO……………………………………………………………………….</w:t>
      </w:r>
    </w:p>
    <w:p w:rsidR="00EF7F5C" w:rsidRDefault="00EF7F5C" w:rsidP="00EF7F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F5D02">
        <w:rPr>
          <w:rFonts w:ascii="Times New Roman" w:hAnsi="Times New Roman" w:cs="Times New Roman"/>
          <w:b/>
        </w:rPr>
        <w:t>Oferuję wykonanie zamów</w:t>
      </w:r>
      <w:r>
        <w:rPr>
          <w:rFonts w:ascii="Times New Roman" w:hAnsi="Times New Roman" w:cs="Times New Roman"/>
          <w:b/>
        </w:rPr>
        <w:t>i</w:t>
      </w:r>
      <w:r w:rsidRPr="00DF5D02">
        <w:rPr>
          <w:rFonts w:ascii="Times New Roman" w:hAnsi="Times New Roman" w:cs="Times New Roman"/>
          <w:b/>
        </w:rPr>
        <w:t>enia</w:t>
      </w:r>
      <w:r>
        <w:rPr>
          <w:rFonts w:ascii="Times New Roman" w:hAnsi="Times New Roman" w:cs="Times New Roman"/>
          <w:b/>
        </w:rPr>
        <w:t xml:space="preserve"> „</w:t>
      </w:r>
      <w:r w:rsidRPr="004670EF">
        <w:rPr>
          <w:rFonts w:ascii="Times New Roman" w:hAnsi="Times New Roman" w:cs="Times New Roman"/>
          <w:b/>
        </w:rPr>
        <w:t>„Wyłapywanie i utrzymanie bezdomnych zwierz</w:t>
      </w:r>
      <w:r>
        <w:rPr>
          <w:rFonts w:ascii="Times New Roman" w:hAnsi="Times New Roman" w:cs="Times New Roman"/>
          <w:b/>
        </w:rPr>
        <w:t>ąt z terenu Gminy Imielno w 2020</w:t>
      </w:r>
      <w:r w:rsidRPr="004670EF">
        <w:rPr>
          <w:rFonts w:ascii="Times New Roman" w:hAnsi="Times New Roman" w:cs="Times New Roman"/>
          <w:b/>
        </w:rPr>
        <w:t>r.”</w:t>
      </w:r>
      <w:r>
        <w:rPr>
          <w:rFonts w:ascii="Times New Roman" w:hAnsi="Times New Roman" w:cs="Times New Roman"/>
          <w:b/>
        </w:rPr>
        <w:t xml:space="preserve"> za cenę:  </w:t>
      </w:r>
    </w:p>
    <w:p w:rsidR="00EF7F5C" w:rsidRDefault="00EF7F5C" w:rsidP="00EF7F5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EF7F5C" w:rsidRDefault="00EF7F5C" w:rsidP="00EF7F5C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za 1 psa wynosi …………………………………PLN</w:t>
      </w:r>
    </w:p>
    <w:p w:rsidR="00EF7F5C" w:rsidRPr="00715ACB" w:rsidRDefault="00EF7F5C" w:rsidP="00EF7F5C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słownie: ……………………………………………………………………………………….)</w:t>
      </w:r>
    </w:p>
    <w:p w:rsidR="00EF7F5C" w:rsidRDefault="00EF7F5C" w:rsidP="00EF7F5C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Łączna cena oferty brutto  wynosi…………………………….PLN</w:t>
      </w:r>
    </w:p>
    <w:p w:rsidR="00EF7F5C" w:rsidRPr="00091A40" w:rsidRDefault="00EF7F5C" w:rsidP="00EF7F5C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(słownie………………………………………………………………………………………...)</w:t>
      </w:r>
    </w:p>
    <w:p w:rsidR="00EF7F5C" w:rsidRPr="00091A40" w:rsidRDefault="00EF7F5C" w:rsidP="00EF7F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Oświadczam, że:</w:t>
      </w:r>
    </w:p>
    <w:p w:rsidR="00EF7F5C" w:rsidRDefault="00EF7F5C" w:rsidP="00EF7F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91A40">
        <w:rPr>
          <w:rFonts w:ascii="Times New Roman" w:hAnsi="Times New Roman" w:cs="Times New Roman"/>
        </w:rPr>
        <w:t>apoznałem się z opisem przedmiotu zamówienia i nie wnoszę do niego zastrzeżeń</w:t>
      </w:r>
    </w:p>
    <w:p w:rsidR="00EF7F5C" w:rsidRDefault="00EF7F5C" w:rsidP="00EF7F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Uważam się za związanego z niniejszą ofertą przez okres 30 dni od upływu terminu składania ofert</w:t>
      </w:r>
      <w:r>
        <w:rPr>
          <w:rFonts w:ascii="Times New Roman" w:hAnsi="Times New Roman" w:cs="Times New Roman"/>
        </w:rPr>
        <w:t>,</w:t>
      </w:r>
    </w:p>
    <w:p w:rsidR="00EF7F5C" w:rsidRDefault="00EF7F5C" w:rsidP="00EF7F5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niniejszego formularza oferty (str. 1 - 5 ) stanowiącymi integralną część są:</w:t>
      </w:r>
    </w:p>
    <w:p w:rsidR="00EF7F5C" w:rsidRPr="00091A40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Aktualny odpis z odpowiedniego rejestru albo zaświadczenie o wpisie do ewidencji działalności gospodarczej, jeżeli odrębne przepisy wymagają wpisu do rejestru lub zgłoszenia do ewidencji działalności gospodarczej, wystawione nie wcześniej niż 6 miesięcy przed terminem składania ofert;</w:t>
      </w:r>
    </w:p>
    <w:p w:rsidR="00EF7F5C" w:rsidRPr="00091A40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Kopię zezwolenia na prowadzenie schroniska dla bezdomnych zwierząt - jeśli Wykonawca posiada własne schronisko,</w:t>
      </w:r>
    </w:p>
    <w:p w:rsidR="00EF7F5C" w:rsidRPr="00091A40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W przypadku braku własnego schroniska dla bezdomnych zwierząt należy dołączyć zapewnienie ze schroniska, że zwierzęta z terenu gminy Imielno zostaną przyjęte,</w:t>
      </w:r>
    </w:p>
    <w:p w:rsidR="00EF7F5C" w:rsidRPr="00091A40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Kserokopię umowy zawartej z lekarzem weterynarii w zakresie opieki weterynaryjnej nad bezdomnymi zwierzętami w schronisku,</w:t>
      </w:r>
    </w:p>
    <w:p w:rsidR="00EF7F5C" w:rsidRPr="00091A40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>Oświadczenie o spełnianiu warunków wyłapywania bezdomnych zwierząt, według w</w:t>
      </w:r>
      <w:r>
        <w:rPr>
          <w:rFonts w:ascii="Times New Roman" w:hAnsi="Times New Roman" w:cs="Times New Roman"/>
        </w:rPr>
        <w:t>zoru stanowiącego załącznik nr 1</w:t>
      </w:r>
      <w:r w:rsidRPr="00091A40">
        <w:rPr>
          <w:rFonts w:ascii="Times New Roman" w:hAnsi="Times New Roman" w:cs="Times New Roman"/>
        </w:rPr>
        <w:t xml:space="preserve"> niniejszego zapytania,</w:t>
      </w:r>
    </w:p>
    <w:p w:rsidR="00EF7F5C" w:rsidRDefault="00EF7F5C" w:rsidP="00EF7F5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91A40">
        <w:rPr>
          <w:rFonts w:ascii="Times New Roman" w:hAnsi="Times New Roman" w:cs="Times New Roman"/>
        </w:rPr>
        <w:t xml:space="preserve">Kserokopię zezwolenia na prowadzenie działalności w zakresie ochrony przed bezdomnymi zwierzętami wymaganym w związku z art. 7 ust. 1 Ustawy z dnia 13 września </w:t>
      </w:r>
      <w:r w:rsidRPr="00091A40">
        <w:rPr>
          <w:rFonts w:ascii="Times New Roman" w:hAnsi="Times New Roman" w:cs="Times New Roman"/>
        </w:rPr>
        <w:lastRenderedPageBreak/>
        <w:t xml:space="preserve">1996r. o utrzymaniu czystości i </w:t>
      </w:r>
      <w:r>
        <w:rPr>
          <w:rFonts w:ascii="Times New Roman" w:hAnsi="Times New Roman" w:cs="Times New Roman"/>
        </w:rPr>
        <w:t>porządku w gminach (t.j. Dz.U. z 2019</w:t>
      </w:r>
      <w:r w:rsidRPr="00091A4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2010 z. póżn.</w:t>
      </w:r>
      <w:r w:rsidRPr="00091A40">
        <w:rPr>
          <w:rFonts w:ascii="Times New Roman" w:hAnsi="Times New Roman" w:cs="Times New Roman"/>
        </w:rPr>
        <w:t xml:space="preserve"> zm.). W przypadku braku przedmiotowego zezwolenia Zamawiający, wymaga, aby przed podpisaniem umowy Wykonawca wystąpił do Wójta Gminy Imielno z wnioskiem i uzyskał zezwolenie na świadczenie usług w zakresie ochrony przed bezdomnymi zwierzętami na terenie Gminy Imielno. Przedsiębiorca ubiegający się o uzyskanie zezwolenia na w/w działalność winien spełniać wymagania określone w Uchwale Nr XXII/149/13 Rady Gminy w Imielnie z dnia 14 czerwca 2013r. w sprawie określenia wymagań, jakie powinien spełniać przedsiębiorca ubiegający się o udzielenie zezwolenia na prowadzenie działalności w zakresie ochrony przed bezdomnymi zwierzętami oraz w zakresie prowadzenia schronisk dla bezdomnych zwierząt, a także grzebowisk i spalarni zwłok zwierzęcych i ich części na terenie Gminy Imielno.</w:t>
      </w:r>
    </w:p>
    <w:p w:rsidR="00EF7F5C" w:rsidRDefault="00EF7F5C" w:rsidP="00EF7F5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Wymienione załączniki poświadczone za zgodność z oryginałem przez Wykonawcę z jego podpisem i pieczątką.</w:t>
      </w: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Dnia……………………………</w:t>
      </w: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 podpis osoby uprawnionej )</w:t>
      </w: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EF7F5C" w:rsidRDefault="00EF7F5C" w:rsidP="00EF7F5C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</w:p>
    <w:p w:rsidR="00EF7F5C" w:rsidRPr="00F03DF9" w:rsidRDefault="00EF7F5C" w:rsidP="00EF7F5C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 )</w:t>
      </w:r>
    </w:p>
    <w:p w:rsidR="00EF7F5C" w:rsidRPr="006636A3" w:rsidRDefault="00EF7F5C" w:rsidP="00EF7F5C">
      <w:pPr>
        <w:spacing w:line="480" w:lineRule="auto"/>
        <w:jc w:val="both"/>
        <w:rPr>
          <w:rFonts w:ascii="Times New Roman" w:hAnsi="Times New Roman" w:cs="Times New Roman"/>
        </w:rPr>
      </w:pPr>
    </w:p>
    <w:p w:rsidR="00EF7F5C" w:rsidRPr="00DF5D02" w:rsidRDefault="00EF7F5C" w:rsidP="00EF7F5C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EF7F5C" w:rsidRPr="00FE2592" w:rsidRDefault="00EF7F5C" w:rsidP="00EF7F5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F7F5C" w:rsidRPr="0017305E" w:rsidRDefault="00EF7F5C" w:rsidP="00EF7F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C68" w:rsidRDefault="00E05C68"/>
    <w:sectPr w:rsidR="00E05C6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90277494"/>
      <w:docPartObj>
        <w:docPartGallery w:val="Page Numbers (Bottom of Page)"/>
        <w:docPartUnique/>
      </w:docPartObj>
    </w:sdtPr>
    <w:sdtEndPr/>
    <w:sdtContent>
      <w:p w:rsidR="00EB6F1E" w:rsidRDefault="00EF7F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EF7F5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6F1E" w:rsidRDefault="00EF7F5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D93"/>
    <w:multiLevelType w:val="hybridMultilevel"/>
    <w:tmpl w:val="8E945C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8B7"/>
    <w:multiLevelType w:val="hybridMultilevel"/>
    <w:tmpl w:val="F904CBB6"/>
    <w:lvl w:ilvl="0" w:tplc="F72AB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B3A04"/>
    <w:multiLevelType w:val="hybridMultilevel"/>
    <w:tmpl w:val="7CA64874"/>
    <w:lvl w:ilvl="0" w:tplc="D876C9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11642"/>
    <w:multiLevelType w:val="hybridMultilevel"/>
    <w:tmpl w:val="13FE5A9A"/>
    <w:lvl w:ilvl="0" w:tplc="A94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F5841"/>
    <w:multiLevelType w:val="hybridMultilevel"/>
    <w:tmpl w:val="8B7EE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C"/>
    <w:rsid w:val="00E05C68"/>
    <w:rsid w:val="00E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471-BACD-4B6D-A21F-2BB2A04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2020-01-07T09:36:00Z</dcterms:created>
  <dcterms:modified xsi:type="dcterms:W3CDTF">2020-01-07T09:38:00Z</dcterms:modified>
</cp:coreProperties>
</file>